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5E" w:rsidRDefault="00CB5242" w:rsidP="00CB5242">
      <w:pPr>
        <w:spacing w:before="100" w:beforeAutospacing="1" w:after="100" w:afterAutospacing="1" w:line="240" w:lineRule="auto"/>
        <w:jc w:val="right"/>
        <w:outlineLvl w:val="0"/>
        <w:rPr>
          <w:rFonts w:ascii="Arial" w:eastAsia="Times New Roman" w:hAnsi="Arial" w:cs="Arial"/>
          <w:b/>
          <w:bCs/>
          <w:kern w:val="36"/>
          <w:sz w:val="24"/>
          <w:szCs w:val="24"/>
          <w:lang w:eastAsia="de-AT"/>
        </w:rPr>
      </w:pPr>
      <w:r w:rsidRPr="00CB5242">
        <w:rPr>
          <w:rFonts w:ascii="Arial" w:hAnsi="Arial" w:cs="Arial"/>
          <w:noProof/>
          <w:color w:val="5C5C5B"/>
          <w:sz w:val="24"/>
          <w:szCs w:val="24"/>
          <w:lang w:eastAsia="de-AT"/>
        </w:rPr>
        <w:drawing>
          <wp:inline distT="0" distB="0" distL="0" distR="0">
            <wp:extent cx="2771775" cy="13043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9530" cy="1336250"/>
                    </a:xfrm>
                    <a:prstGeom prst="rect">
                      <a:avLst/>
                    </a:prstGeom>
                    <a:noFill/>
                    <a:ln>
                      <a:noFill/>
                    </a:ln>
                  </pic:spPr>
                </pic:pic>
              </a:graphicData>
            </a:graphic>
          </wp:inline>
        </w:drawing>
      </w:r>
    </w:p>
    <w:p w:rsidR="00BA52D8" w:rsidRPr="006B0251" w:rsidRDefault="00390355" w:rsidP="00BA52D8">
      <w:pPr>
        <w:spacing w:before="100" w:beforeAutospacing="1" w:after="100" w:afterAutospacing="1" w:line="240" w:lineRule="auto"/>
        <w:outlineLvl w:val="0"/>
        <w:rPr>
          <w:rFonts w:ascii="Arial" w:eastAsia="Times New Roman" w:hAnsi="Arial" w:cs="Arial"/>
          <w:b/>
          <w:bCs/>
          <w:kern w:val="36"/>
          <w:lang w:eastAsia="de-AT"/>
        </w:rPr>
      </w:pPr>
      <w:r w:rsidRPr="006B0251">
        <w:rPr>
          <w:rFonts w:ascii="Arial" w:eastAsia="Times New Roman" w:hAnsi="Arial" w:cs="Arial"/>
          <w:b/>
          <w:bCs/>
          <w:kern w:val="36"/>
          <w:lang w:eastAsia="de-AT"/>
        </w:rPr>
        <w:t>TERMINAVISO</w:t>
      </w:r>
    </w:p>
    <w:p w:rsidR="00BA52D8" w:rsidRPr="006B0251" w:rsidRDefault="00BA52D8" w:rsidP="00BA52D8">
      <w:pPr>
        <w:spacing w:before="100" w:beforeAutospacing="1" w:after="100" w:afterAutospacing="1" w:line="240" w:lineRule="auto"/>
        <w:outlineLvl w:val="0"/>
        <w:rPr>
          <w:rFonts w:ascii="Arial" w:eastAsia="Times New Roman" w:hAnsi="Arial" w:cs="Arial"/>
          <w:b/>
          <w:bCs/>
          <w:kern w:val="36"/>
          <w:lang w:eastAsia="de-AT"/>
        </w:rPr>
      </w:pPr>
      <w:r w:rsidRPr="006B0251">
        <w:rPr>
          <w:rFonts w:ascii="Arial" w:eastAsia="Times New Roman" w:hAnsi="Arial" w:cs="Arial"/>
          <w:b/>
          <w:bCs/>
          <w:kern w:val="36"/>
          <w:lang w:eastAsia="de-AT"/>
        </w:rPr>
        <w:t>PRESSEGESPRÄCH</w:t>
      </w:r>
      <w:r w:rsidR="00CB5242">
        <w:rPr>
          <w:rFonts w:ascii="Arial" w:eastAsia="Times New Roman" w:hAnsi="Arial" w:cs="Arial"/>
          <w:b/>
          <w:bCs/>
          <w:kern w:val="36"/>
          <w:lang w:eastAsia="de-AT"/>
        </w:rPr>
        <w:t xml:space="preserve"> mit </w:t>
      </w:r>
      <w:r w:rsidR="00B35A1A">
        <w:rPr>
          <w:rFonts w:ascii="Arial" w:eastAsia="Times New Roman" w:hAnsi="Arial" w:cs="Arial"/>
          <w:b/>
          <w:bCs/>
          <w:kern w:val="36"/>
          <w:lang w:eastAsia="de-AT"/>
        </w:rPr>
        <w:t>SCHMANKERL</w:t>
      </w:r>
      <w:r w:rsidR="00CB5242">
        <w:rPr>
          <w:rFonts w:ascii="Arial" w:eastAsia="Times New Roman" w:hAnsi="Arial" w:cs="Arial"/>
          <w:b/>
          <w:bCs/>
          <w:kern w:val="36"/>
          <w:lang w:eastAsia="de-AT"/>
        </w:rPr>
        <w:t>-Verkostung</w:t>
      </w:r>
      <w:r w:rsidR="005B1D3C">
        <w:rPr>
          <w:rFonts w:ascii="Arial" w:eastAsia="Times New Roman" w:hAnsi="Arial" w:cs="Arial"/>
          <w:b/>
          <w:bCs/>
          <w:kern w:val="36"/>
          <w:lang w:eastAsia="de-AT"/>
        </w:rPr>
        <w:t xml:space="preserve"> aus bäuerlicher Produktion</w:t>
      </w:r>
      <w:r w:rsidR="00CB5242">
        <w:rPr>
          <w:rFonts w:ascii="Arial" w:eastAsia="Times New Roman" w:hAnsi="Arial" w:cs="Arial"/>
          <w:b/>
          <w:bCs/>
          <w:kern w:val="36"/>
          <w:lang w:eastAsia="de-AT"/>
        </w:rPr>
        <w:t xml:space="preserve">: </w:t>
      </w:r>
      <w:r w:rsidRPr="006B0251">
        <w:rPr>
          <w:rFonts w:ascii="Arial" w:eastAsia="Times New Roman" w:hAnsi="Arial" w:cs="Arial"/>
          <w:b/>
          <w:bCs/>
          <w:kern w:val="36"/>
          <w:lang w:eastAsia="de-AT"/>
        </w:rPr>
        <w:t xml:space="preserve">Hauswirtschaft 4.0 – Die </w:t>
      </w:r>
      <w:r w:rsidRPr="006B0251">
        <w:rPr>
          <w:rFonts w:ascii="Arial" w:hAnsi="Arial" w:cs="Arial"/>
          <w:b/>
        </w:rPr>
        <w:t>Lehre vom verantwortungsvollen Genießen</w:t>
      </w:r>
    </w:p>
    <w:p w:rsidR="00BA52D8" w:rsidRPr="006B0251" w:rsidRDefault="00BA52D8" w:rsidP="00BA52D8">
      <w:pPr>
        <w:spacing w:before="100" w:beforeAutospacing="1" w:after="100" w:afterAutospacing="1" w:line="240" w:lineRule="auto"/>
        <w:outlineLvl w:val="0"/>
        <w:rPr>
          <w:rFonts w:ascii="Arial" w:eastAsia="Times New Roman" w:hAnsi="Arial" w:cs="Arial"/>
          <w:bCs/>
          <w:lang w:eastAsia="de-AT"/>
        </w:rPr>
      </w:pPr>
      <w:r w:rsidRPr="006B0251">
        <w:rPr>
          <w:rFonts w:ascii="Arial" w:eastAsia="Times New Roman" w:hAnsi="Arial" w:cs="Arial"/>
          <w:b/>
          <w:bCs/>
          <w:lang w:eastAsia="de-AT"/>
        </w:rPr>
        <w:t xml:space="preserve">Termin: </w:t>
      </w:r>
      <w:r w:rsidR="00390355" w:rsidRPr="006B0251">
        <w:rPr>
          <w:rFonts w:ascii="Arial" w:eastAsia="Times New Roman" w:hAnsi="Arial" w:cs="Arial"/>
          <w:bCs/>
          <w:lang w:eastAsia="de-AT"/>
        </w:rPr>
        <w:t>1</w:t>
      </w:r>
      <w:r w:rsidR="000B588A" w:rsidRPr="006B0251">
        <w:rPr>
          <w:rFonts w:ascii="Arial" w:eastAsia="Times New Roman" w:hAnsi="Arial" w:cs="Arial"/>
          <w:bCs/>
          <w:lang w:eastAsia="de-AT"/>
        </w:rPr>
        <w:t>4</w:t>
      </w:r>
      <w:r w:rsidR="00390355" w:rsidRPr="006B0251">
        <w:rPr>
          <w:rFonts w:ascii="Arial" w:eastAsia="Times New Roman" w:hAnsi="Arial" w:cs="Arial"/>
          <w:bCs/>
          <w:lang w:eastAsia="de-AT"/>
        </w:rPr>
        <w:t xml:space="preserve">. </w:t>
      </w:r>
      <w:r w:rsidR="000B588A" w:rsidRPr="006B0251">
        <w:rPr>
          <w:rFonts w:ascii="Arial" w:eastAsia="Times New Roman" w:hAnsi="Arial" w:cs="Arial"/>
          <w:bCs/>
          <w:lang w:eastAsia="de-AT"/>
        </w:rPr>
        <w:t>März 2019 um 11</w:t>
      </w:r>
      <w:r w:rsidR="00390355" w:rsidRPr="006B0251">
        <w:rPr>
          <w:rFonts w:ascii="Arial" w:eastAsia="Times New Roman" w:hAnsi="Arial" w:cs="Arial"/>
          <w:bCs/>
          <w:lang w:eastAsia="de-AT"/>
        </w:rPr>
        <w:t>:00 Uhr</w:t>
      </w:r>
      <w:r w:rsidRPr="006B0251">
        <w:rPr>
          <w:rFonts w:ascii="Arial" w:eastAsia="Times New Roman" w:hAnsi="Arial" w:cs="Arial"/>
          <w:bCs/>
          <w:lang w:eastAsia="de-AT"/>
        </w:rPr>
        <w:t xml:space="preserve"> </w:t>
      </w:r>
    </w:p>
    <w:p w:rsidR="00390355" w:rsidRPr="006B0251" w:rsidRDefault="00BA52D8" w:rsidP="00BA52D8">
      <w:pPr>
        <w:spacing w:before="100" w:beforeAutospacing="1" w:after="100" w:afterAutospacing="1" w:line="240" w:lineRule="auto"/>
        <w:outlineLvl w:val="0"/>
        <w:rPr>
          <w:rFonts w:ascii="Arial" w:eastAsia="Times New Roman" w:hAnsi="Arial" w:cs="Arial"/>
          <w:bCs/>
          <w:lang w:eastAsia="de-AT"/>
        </w:rPr>
      </w:pPr>
      <w:r w:rsidRPr="006B0251">
        <w:rPr>
          <w:rFonts w:ascii="Arial" w:eastAsia="Times New Roman" w:hAnsi="Arial" w:cs="Arial"/>
          <w:b/>
          <w:bCs/>
          <w:lang w:eastAsia="de-AT"/>
        </w:rPr>
        <w:t xml:space="preserve">Ort: </w:t>
      </w:r>
      <w:r w:rsidRPr="006B0251">
        <w:rPr>
          <w:rFonts w:ascii="Arial" w:eastAsia="Times New Roman" w:hAnsi="Arial" w:cs="Arial"/>
          <w:bCs/>
          <w:lang w:eastAsia="de-AT"/>
        </w:rPr>
        <w:t xml:space="preserve">Hochschule für Agrar- und Umweltpädagogik, </w:t>
      </w:r>
      <w:proofErr w:type="spellStart"/>
      <w:r w:rsidRPr="006B0251">
        <w:rPr>
          <w:rFonts w:ascii="Arial" w:eastAsia="Times New Roman" w:hAnsi="Arial" w:cs="Arial"/>
          <w:bCs/>
          <w:lang w:eastAsia="de-AT"/>
        </w:rPr>
        <w:t>Angermayergasse</w:t>
      </w:r>
      <w:proofErr w:type="spellEnd"/>
      <w:r w:rsidRPr="006B0251">
        <w:rPr>
          <w:rFonts w:ascii="Arial" w:eastAsia="Times New Roman" w:hAnsi="Arial" w:cs="Arial"/>
          <w:bCs/>
          <w:lang w:eastAsia="de-AT"/>
        </w:rPr>
        <w:t xml:space="preserve"> 1, 1130 Wien, Hörsaal 3</w:t>
      </w:r>
      <w:r w:rsidR="002D15A7" w:rsidRPr="006B0251">
        <w:rPr>
          <w:rFonts w:ascii="Arial" w:eastAsia="Times New Roman" w:hAnsi="Arial" w:cs="Arial"/>
          <w:bCs/>
          <w:lang w:eastAsia="de-AT"/>
        </w:rPr>
        <w:t xml:space="preserve"> und im Livestream via Facebook</w:t>
      </w:r>
    </w:p>
    <w:p w:rsidR="002D15A7" w:rsidRPr="006B0251" w:rsidRDefault="00F57F4B" w:rsidP="005B1D3C">
      <w:pPr>
        <w:spacing w:before="100" w:beforeAutospacing="1" w:after="100" w:afterAutospacing="1" w:line="240" w:lineRule="auto"/>
        <w:jc w:val="both"/>
        <w:outlineLvl w:val="1"/>
        <w:rPr>
          <w:rFonts w:ascii="Arial" w:eastAsia="Times New Roman" w:hAnsi="Arial" w:cs="Arial"/>
          <w:b/>
          <w:bCs/>
          <w:lang w:eastAsia="de-AT"/>
        </w:rPr>
      </w:pPr>
      <w:r w:rsidRPr="006B0251">
        <w:rPr>
          <w:rFonts w:ascii="Arial" w:eastAsia="Times New Roman" w:hAnsi="Arial" w:cs="Arial"/>
          <w:b/>
          <w:bCs/>
          <w:lang w:eastAsia="de-AT"/>
        </w:rPr>
        <w:t>Inhalt:</w:t>
      </w:r>
      <w:r w:rsidR="006B0251" w:rsidRPr="006B0251">
        <w:rPr>
          <w:rFonts w:ascii="Arial" w:eastAsia="Times New Roman" w:hAnsi="Arial" w:cs="Arial"/>
          <w:b/>
          <w:bCs/>
          <w:lang w:eastAsia="de-AT"/>
        </w:rPr>
        <w:t xml:space="preserve"> </w:t>
      </w:r>
      <w:r w:rsidRPr="006B0251">
        <w:rPr>
          <w:rFonts w:ascii="Arial" w:eastAsia="Times New Roman" w:hAnsi="Arial" w:cs="Arial"/>
          <w:bCs/>
          <w:lang w:eastAsia="de-AT"/>
        </w:rPr>
        <w:t>Ernähr</w:t>
      </w:r>
      <w:r w:rsidR="002D15A7" w:rsidRPr="006B0251">
        <w:rPr>
          <w:rFonts w:ascii="Arial" w:eastAsia="Times New Roman" w:hAnsi="Arial" w:cs="Arial"/>
          <w:bCs/>
          <w:lang w:eastAsia="de-AT"/>
        </w:rPr>
        <w:t xml:space="preserve">ungsexpertin Barbara van Melle setzt sich für ein </w:t>
      </w:r>
      <w:r w:rsidR="002D15A7" w:rsidRPr="006B0251">
        <w:rPr>
          <w:rFonts w:ascii="Arial" w:hAnsi="Arial" w:cs="Arial"/>
          <w:lang w:val="de-DE"/>
        </w:rPr>
        <w:t>radikales Umdenken ein, damit die Menschen erkennen, dass Genuss viel mit Verantwortung zu tun hat. Die Hochschule für Agrar- und Umweltpädagogik, di</w:t>
      </w:r>
      <w:r w:rsidR="009061DD" w:rsidRPr="006B0251">
        <w:rPr>
          <w:rFonts w:ascii="Arial" w:hAnsi="Arial" w:cs="Arial"/>
          <w:lang w:val="de-DE"/>
        </w:rPr>
        <w:t>e Landwirtschaftskammern und die</w:t>
      </w:r>
      <w:r w:rsidR="002D15A7" w:rsidRPr="006B0251">
        <w:rPr>
          <w:rFonts w:ascii="Arial" w:hAnsi="Arial" w:cs="Arial"/>
          <w:lang w:val="de-DE"/>
        </w:rPr>
        <w:t xml:space="preserve"> landwirtschaftliche Schul</w:t>
      </w:r>
      <w:r w:rsidR="009061DD" w:rsidRPr="006B0251">
        <w:rPr>
          <w:rFonts w:ascii="Arial" w:hAnsi="Arial" w:cs="Arial"/>
          <w:lang w:val="de-DE"/>
        </w:rPr>
        <w:t>en stehen mit ihrer Initiative für eine moderne und nachhaltige Haus- und Ernährungswirtschaft.</w:t>
      </w:r>
      <w:r w:rsidR="00CB5242">
        <w:rPr>
          <w:rFonts w:ascii="Arial" w:hAnsi="Arial" w:cs="Arial"/>
          <w:lang w:val="de-DE"/>
        </w:rPr>
        <w:t xml:space="preserve"> Die heimischen Landwirtinnen und Landwirte sorgen für die in der gesunden Ernährung notwendigen regionalen, qualitätsvollen und frischen Produkte.</w:t>
      </w:r>
      <w:r w:rsidR="009061DD" w:rsidRPr="006B0251">
        <w:rPr>
          <w:rFonts w:ascii="Arial" w:hAnsi="Arial" w:cs="Arial"/>
          <w:lang w:val="de-DE"/>
        </w:rPr>
        <w:t xml:space="preserve"> In diesem Pressegespräch erfahren Sie</w:t>
      </w:r>
      <w:r w:rsidR="005A5D87" w:rsidRPr="006B0251">
        <w:rPr>
          <w:rFonts w:ascii="Arial" w:hAnsi="Arial" w:cs="Arial"/>
          <w:lang w:val="de-DE"/>
        </w:rPr>
        <w:t xml:space="preserve"> mehr über </w:t>
      </w:r>
    </w:p>
    <w:p w:rsidR="009061DD" w:rsidRPr="006B0251" w:rsidRDefault="009061DD" w:rsidP="002D15A7">
      <w:pPr>
        <w:rPr>
          <w:rFonts w:ascii="Arial" w:hAnsi="Arial" w:cs="Arial"/>
        </w:rPr>
      </w:pPr>
      <w:r w:rsidRPr="006B0251">
        <w:rPr>
          <w:rFonts w:ascii="Arial" w:hAnsi="Arial" w:cs="Arial"/>
        </w:rPr>
        <w:t>→</w:t>
      </w:r>
      <w:r w:rsidR="005A5D87" w:rsidRPr="006B0251">
        <w:rPr>
          <w:rFonts w:ascii="Arial" w:hAnsi="Arial" w:cs="Arial"/>
        </w:rPr>
        <w:t xml:space="preserve"> Die Lehre vom verantwortungsvollen Genießen</w:t>
      </w:r>
    </w:p>
    <w:p w:rsidR="005A5D87" w:rsidRPr="006B0251" w:rsidRDefault="005A5D87" w:rsidP="002D15A7">
      <w:pPr>
        <w:rPr>
          <w:rFonts w:ascii="Arial" w:hAnsi="Arial" w:cs="Arial"/>
        </w:rPr>
      </w:pPr>
      <w:r w:rsidRPr="006B0251">
        <w:rPr>
          <w:rFonts w:ascii="Arial" w:hAnsi="Arial" w:cs="Arial"/>
        </w:rPr>
        <w:t>→ Die neuen Ansätze der Hauswirtschaft: Hauswirtschaft 4.0</w:t>
      </w:r>
      <w:r w:rsidR="00D73B27" w:rsidRPr="006B0251">
        <w:rPr>
          <w:rFonts w:ascii="Arial" w:hAnsi="Arial" w:cs="Arial"/>
        </w:rPr>
        <w:t>!</w:t>
      </w:r>
    </w:p>
    <w:p w:rsidR="005A5D87" w:rsidRDefault="005A5D87" w:rsidP="002D15A7">
      <w:pPr>
        <w:rPr>
          <w:rFonts w:ascii="Arial" w:hAnsi="Arial" w:cs="Arial"/>
        </w:rPr>
      </w:pPr>
      <w:r w:rsidRPr="006B0251">
        <w:rPr>
          <w:rFonts w:ascii="Arial" w:hAnsi="Arial" w:cs="Arial"/>
        </w:rPr>
        <w:t>→</w:t>
      </w:r>
      <w:r w:rsidR="00D73B27" w:rsidRPr="006B0251">
        <w:rPr>
          <w:rFonts w:ascii="Arial" w:hAnsi="Arial" w:cs="Arial"/>
        </w:rPr>
        <w:t xml:space="preserve"> Die Umsetzung in den landwirtschaftlichen Schulen</w:t>
      </w:r>
    </w:p>
    <w:p w:rsidR="004E1EC6" w:rsidRPr="006B0251" w:rsidRDefault="004E1EC6" w:rsidP="002D15A7">
      <w:pPr>
        <w:rPr>
          <w:rFonts w:ascii="Arial" w:hAnsi="Arial" w:cs="Arial"/>
        </w:rPr>
      </w:pPr>
      <w:r w:rsidRPr="006B0251">
        <w:rPr>
          <w:rFonts w:ascii="Arial" w:hAnsi="Arial" w:cs="Arial"/>
        </w:rPr>
        <w:t>→</w:t>
      </w:r>
      <w:r w:rsidR="00B35A1A">
        <w:rPr>
          <w:rFonts w:ascii="Arial" w:hAnsi="Arial" w:cs="Arial"/>
        </w:rPr>
        <w:t xml:space="preserve"> Die nachhaltige Produktion regionaler Lebensmittel auf unseren Bauernhöfen</w:t>
      </w:r>
    </w:p>
    <w:p w:rsidR="00D73B27" w:rsidRPr="006B0251" w:rsidRDefault="00D73B27" w:rsidP="002D15A7">
      <w:pPr>
        <w:rPr>
          <w:rFonts w:ascii="Arial" w:hAnsi="Arial" w:cs="Arial"/>
          <w:lang w:val="de-DE"/>
        </w:rPr>
      </w:pPr>
      <w:r w:rsidRPr="006B0251">
        <w:rPr>
          <w:rFonts w:ascii="Arial" w:hAnsi="Arial" w:cs="Arial"/>
        </w:rPr>
        <w:t>→ Den Ablauf und die Inhalte des österreichweiten Tages der Hauswirtschaft am 21. März</w:t>
      </w:r>
    </w:p>
    <w:p w:rsidR="00F57F4B" w:rsidRPr="006B0251" w:rsidRDefault="00D73B27" w:rsidP="00390355">
      <w:pPr>
        <w:spacing w:before="100" w:beforeAutospacing="1" w:after="100" w:afterAutospacing="1" w:line="240" w:lineRule="auto"/>
        <w:outlineLvl w:val="1"/>
        <w:rPr>
          <w:rFonts w:ascii="Arial" w:eastAsia="Times New Roman" w:hAnsi="Arial" w:cs="Arial"/>
          <w:bCs/>
          <w:lang w:eastAsia="de-AT"/>
        </w:rPr>
      </w:pPr>
      <w:r w:rsidRPr="006B0251">
        <w:rPr>
          <w:rFonts w:ascii="Arial" w:eastAsia="Times New Roman" w:hAnsi="Arial" w:cs="Arial"/>
          <w:bCs/>
          <w:lang w:eastAsia="de-AT"/>
        </w:rPr>
        <w:t>Ihre Gesprächspartnerinnen</w:t>
      </w:r>
      <w:r w:rsidR="006B0251" w:rsidRPr="006B0251">
        <w:rPr>
          <w:rFonts w:ascii="Arial" w:eastAsia="Times New Roman" w:hAnsi="Arial" w:cs="Arial"/>
          <w:bCs/>
          <w:lang w:eastAsia="de-AT"/>
        </w:rPr>
        <w:t xml:space="preserve"> sind</w:t>
      </w:r>
      <w:r w:rsidRPr="006B0251">
        <w:rPr>
          <w:rFonts w:ascii="Arial" w:eastAsia="Times New Roman" w:hAnsi="Arial" w:cs="Arial"/>
          <w:bCs/>
          <w:lang w:eastAsia="de-AT"/>
        </w:rPr>
        <w:t>:</w:t>
      </w:r>
    </w:p>
    <w:p w:rsidR="00D73B27" w:rsidRPr="001F43D0" w:rsidRDefault="00D73B27" w:rsidP="001F43D0">
      <w:pPr>
        <w:rPr>
          <w:rFonts w:ascii="Arial" w:hAnsi="Arial" w:cs="Arial"/>
          <w:i/>
        </w:rPr>
      </w:pPr>
      <w:r w:rsidRPr="00BE5A0B">
        <w:rPr>
          <w:rFonts w:ascii="Arial" w:hAnsi="Arial" w:cs="Arial"/>
          <w:b/>
        </w:rPr>
        <w:t>→ Barbara van Melle</w:t>
      </w:r>
      <w:r w:rsidR="00B35A1A" w:rsidRPr="00BE5A0B">
        <w:rPr>
          <w:rFonts w:ascii="Arial" w:hAnsi="Arial" w:cs="Arial"/>
          <w:b/>
        </w:rPr>
        <w:t xml:space="preserve">, Slow </w:t>
      </w:r>
      <w:proofErr w:type="spellStart"/>
      <w:r w:rsidR="00B35A1A" w:rsidRPr="00BE5A0B">
        <w:rPr>
          <w:rFonts w:ascii="Arial" w:hAnsi="Arial" w:cs="Arial"/>
          <w:b/>
        </w:rPr>
        <w:t>food</w:t>
      </w:r>
      <w:proofErr w:type="spellEnd"/>
      <w:r w:rsidR="00B35A1A" w:rsidRPr="00BE5A0B">
        <w:rPr>
          <w:rFonts w:ascii="Arial" w:hAnsi="Arial" w:cs="Arial"/>
          <w:b/>
        </w:rPr>
        <w:t xml:space="preserve"> Expertin, Buchautorin</w:t>
      </w:r>
      <w:r w:rsidR="005B1D3C" w:rsidRPr="00BE5A0B">
        <w:rPr>
          <w:rFonts w:ascii="Arial" w:hAnsi="Arial" w:cs="Arial"/>
          <w:b/>
        </w:rPr>
        <w:t>:</w:t>
      </w:r>
      <w:r w:rsidR="005B1D3C" w:rsidRPr="001F43D0">
        <w:rPr>
          <w:rFonts w:ascii="Arial" w:hAnsi="Arial" w:cs="Arial"/>
        </w:rPr>
        <w:t xml:space="preserve"> „</w:t>
      </w:r>
      <w:r w:rsidR="001F43D0" w:rsidRPr="001F43D0">
        <w:rPr>
          <w:rFonts w:ascii="Arial" w:hAnsi="Arial" w:cs="Arial"/>
          <w:i/>
        </w:rPr>
        <w:t xml:space="preserve">Slow Food ist überzeugt davon, dass Lebensmittel wieder Wert geschätzt werden müssen und ein Umdenken dringend notwendig ist. Denn die industrialisierte Lebensmittelproduktion und unser Ernährungssystem sind heute </w:t>
      </w:r>
      <w:r w:rsidR="001F43D0" w:rsidRPr="001F43D0">
        <w:rPr>
          <w:rFonts w:ascii="Arial" w:hAnsi="Arial" w:cs="Arial"/>
          <w:i/>
          <w:lang w:val="de-DE"/>
        </w:rPr>
        <w:t xml:space="preserve">eine der wichtigsten Ursachen für den Klimawandel, das Artensterben, für Umweltvergiftung, Wasserknappheit, vermeidbare Krankheiten, Kinderarbeit, Armut und Ungerechtigkeit. Slow Food setzt sich weltweit dafür ein, dass die Menschen erkennen, dass Genuss viel mit Verantwortung zu tun hat. </w:t>
      </w:r>
    </w:p>
    <w:p w:rsidR="00D73B27" w:rsidRPr="001F43D0" w:rsidRDefault="00D73B27" w:rsidP="00390355">
      <w:pPr>
        <w:spacing w:before="100" w:beforeAutospacing="1" w:after="100" w:afterAutospacing="1" w:line="240" w:lineRule="auto"/>
        <w:outlineLvl w:val="1"/>
        <w:rPr>
          <w:rFonts w:ascii="Arial" w:hAnsi="Arial" w:cs="Arial"/>
          <w:i/>
        </w:rPr>
      </w:pPr>
      <w:r w:rsidRPr="00BE5A0B">
        <w:rPr>
          <w:rFonts w:ascii="Arial" w:hAnsi="Arial" w:cs="Arial"/>
          <w:b/>
        </w:rPr>
        <w:t xml:space="preserve">→ Vizerektorin </w:t>
      </w:r>
      <w:proofErr w:type="spellStart"/>
      <w:r w:rsidRPr="00BE5A0B">
        <w:rPr>
          <w:rFonts w:ascii="Arial" w:hAnsi="Arial" w:cs="Arial"/>
          <w:b/>
        </w:rPr>
        <w:t>DI</w:t>
      </w:r>
      <w:r w:rsidRPr="00BE5A0B">
        <w:rPr>
          <w:rFonts w:ascii="Arial" w:hAnsi="Arial" w:cs="Arial"/>
          <w:b/>
          <w:vertAlign w:val="superscript"/>
        </w:rPr>
        <w:t>in</w:t>
      </w:r>
      <w:proofErr w:type="spellEnd"/>
      <w:r w:rsidRPr="00BE5A0B">
        <w:rPr>
          <w:rFonts w:ascii="Arial" w:hAnsi="Arial" w:cs="Arial"/>
          <w:b/>
          <w:vertAlign w:val="superscript"/>
        </w:rPr>
        <w:t xml:space="preserve"> </w:t>
      </w:r>
      <w:r w:rsidRPr="00BE5A0B">
        <w:rPr>
          <w:rFonts w:ascii="Arial" w:hAnsi="Arial" w:cs="Arial"/>
          <w:b/>
        </w:rPr>
        <w:t>Elisabeth Hainfellner</w:t>
      </w:r>
      <w:r w:rsidR="00B35A1A" w:rsidRPr="00BE5A0B">
        <w:rPr>
          <w:rFonts w:ascii="Arial" w:hAnsi="Arial" w:cs="Arial"/>
          <w:b/>
        </w:rPr>
        <w:t>:</w:t>
      </w:r>
      <w:r w:rsidR="00B35A1A" w:rsidRPr="001F43D0">
        <w:rPr>
          <w:rFonts w:ascii="Arial" w:hAnsi="Arial" w:cs="Arial"/>
        </w:rPr>
        <w:t xml:space="preserve"> </w:t>
      </w:r>
      <w:r w:rsidR="00B35A1A" w:rsidRPr="001F43D0">
        <w:rPr>
          <w:rFonts w:ascii="Arial" w:hAnsi="Arial" w:cs="Arial"/>
          <w:i/>
        </w:rPr>
        <w:t>„Der internationale Verband für Hauswirtschaft</w:t>
      </w:r>
      <w:r w:rsidR="001F43D0">
        <w:rPr>
          <w:rFonts w:ascii="Arial" w:hAnsi="Arial" w:cs="Arial"/>
          <w:i/>
        </w:rPr>
        <w:t xml:space="preserve"> engagiert s</w:t>
      </w:r>
      <w:r w:rsidR="00F0709F">
        <w:rPr>
          <w:rFonts w:ascii="Arial" w:hAnsi="Arial" w:cs="Arial"/>
          <w:i/>
        </w:rPr>
        <w:t>ich für ein Umdenken der traditionellen Hauswirtschaft in Richtung einer modernen Ausbildung, in</w:t>
      </w:r>
      <w:r w:rsidR="00ED72A9">
        <w:rPr>
          <w:rFonts w:ascii="Arial" w:hAnsi="Arial" w:cs="Arial"/>
          <w:i/>
        </w:rPr>
        <w:t xml:space="preserve"> der die Qualität der verwendeten landwirtschaftlichen Produkte und die Wertschätzung für Lebensmittel und ihre Herkunft noch stärker wertgeschätzt wird.</w:t>
      </w:r>
      <w:r w:rsidR="00F0709F">
        <w:rPr>
          <w:rFonts w:ascii="Arial" w:hAnsi="Arial" w:cs="Arial"/>
          <w:i/>
        </w:rPr>
        <w:t xml:space="preserve"> </w:t>
      </w:r>
      <w:r w:rsidR="00B35A1A" w:rsidRPr="001F43D0">
        <w:rPr>
          <w:rFonts w:ascii="Arial" w:hAnsi="Arial" w:cs="Arial"/>
          <w:i/>
        </w:rPr>
        <w:t>“</w:t>
      </w:r>
    </w:p>
    <w:p w:rsidR="001F43D0" w:rsidRPr="00ED72A9" w:rsidRDefault="00D73B27" w:rsidP="001F43D0">
      <w:pPr>
        <w:spacing w:after="120"/>
        <w:rPr>
          <w:rFonts w:ascii="Arial" w:hAnsi="Arial" w:cs="Arial"/>
          <w:i/>
        </w:rPr>
      </w:pPr>
      <w:r w:rsidRPr="00BE5A0B">
        <w:rPr>
          <w:rFonts w:ascii="Arial" w:hAnsi="Arial" w:cs="Arial"/>
          <w:b/>
        </w:rPr>
        <w:t xml:space="preserve">→ Fachinspektorin </w:t>
      </w:r>
      <w:r w:rsidR="00B35A1A" w:rsidRPr="00BE5A0B">
        <w:rPr>
          <w:rFonts w:ascii="Arial" w:hAnsi="Arial" w:cs="Arial"/>
          <w:b/>
        </w:rPr>
        <w:t>Ing.</w:t>
      </w:r>
      <w:r w:rsidR="00B35A1A" w:rsidRPr="00BE5A0B">
        <w:rPr>
          <w:rFonts w:ascii="Arial" w:hAnsi="Arial" w:cs="Arial"/>
          <w:b/>
          <w:vertAlign w:val="superscript"/>
        </w:rPr>
        <w:t>in</w:t>
      </w:r>
      <w:r w:rsidR="00B35A1A" w:rsidRPr="00BE5A0B">
        <w:rPr>
          <w:rFonts w:ascii="Arial" w:hAnsi="Arial" w:cs="Arial"/>
          <w:b/>
        </w:rPr>
        <w:t xml:space="preserve"> </w:t>
      </w:r>
      <w:r w:rsidRPr="00BE5A0B">
        <w:rPr>
          <w:rFonts w:ascii="Arial" w:hAnsi="Arial" w:cs="Arial"/>
          <w:b/>
        </w:rPr>
        <w:t xml:space="preserve">Maria Innerwinkler, </w:t>
      </w:r>
      <w:r w:rsidR="00B35A1A" w:rsidRPr="00BE5A0B">
        <w:rPr>
          <w:rFonts w:ascii="Arial" w:hAnsi="Arial" w:cs="Arial"/>
          <w:b/>
        </w:rPr>
        <w:t>Amt der Kärnt</w:t>
      </w:r>
      <w:r w:rsidRPr="00BE5A0B">
        <w:rPr>
          <w:rFonts w:ascii="Arial" w:hAnsi="Arial" w:cs="Arial"/>
          <w:b/>
        </w:rPr>
        <w:t>n</w:t>
      </w:r>
      <w:r w:rsidR="00B35A1A" w:rsidRPr="00BE5A0B">
        <w:rPr>
          <w:rFonts w:ascii="Arial" w:hAnsi="Arial" w:cs="Arial"/>
          <w:b/>
        </w:rPr>
        <w:t>er Landesregierung</w:t>
      </w:r>
      <w:r w:rsidR="005B1D3C" w:rsidRPr="00BE5A0B">
        <w:rPr>
          <w:rFonts w:ascii="Arial" w:hAnsi="Arial" w:cs="Arial"/>
          <w:b/>
        </w:rPr>
        <w:t>:</w:t>
      </w:r>
      <w:r w:rsidR="005B1D3C" w:rsidRPr="001F43D0">
        <w:rPr>
          <w:rFonts w:ascii="Arial" w:hAnsi="Arial" w:cs="Arial"/>
        </w:rPr>
        <w:t xml:space="preserve"> „</w:t>
      </w:r>
      <w:r w:rsidR="001F43D0" w:rsidRPr="00ED72A9">
        <w:rPr>
          <w:rFonts w:ascii="Arial" w:hAnsi="Arial" w:cs="Arial"/>
          <w:i/>
        </w:rPr>
        <w:t>Ausbildung im „Ländlichen Betriebs- und Haushaltsmanagement“ lässt sich gut mit der neuen Wort-Bild-Marke „Hauswirtschaft“ der Landwirtschaftlichen Fachschulen erklären:</w:t>
      </w:r>
    </w:p>
    <w:p w:rsidR="00D73B27" w:rsidRPr="00ED72A9" w:rsidRDefault="001F43D0" w:rsidP="00ED72A9">
      <w:pPr>
        <w:spacing w:after="120"/>
        <w:rPr>
          <w:rFonts w:ascii="Arial" w:hAnsi="Arial" w:cs="Arial"/>
          <w:i/>
        </w:rPr>
      </w:pPr>
      <w:r w:rsidRPr="00ED72A9">
        <w:rPr>
          <w:rFonts w:ascii="Arial" w:hAnsi="Arial" w:cs="Arial"/>
          <w:i/>
        </w:rPr>
        <w:lastRenderedPageBreak/>
        <w:t>Der orange Kern im Mittelpunkt des Hauses symbolisiert funktionierende Hauswirtschaft als Basis allen Wohlfühlens. Grün steht für eine nachhaltige Lebensmittelproduktion und Verarbeitung und mit der grauen Linie wird professionell Richtung wirtschaftlicher Tät</w:t>
      </w:r>
      <w:r w:rsidR="00ED72A9">
        <w:rPr>
          <w:rFonts w:ascii="Arial" w:hAnsi="Arial" w:cs="Arial"/>
          <w:i/>
        </w:rPr>
        <w:t>igkeit übergeleitet</w:t>
      </w:r>
      <w:r w:rsidR="005B1D3C" w:rsidRPr="001F43D0">
        <w:rPr>
          <w:rFonts w:ascii="Arial" w:hAnsi="Arial" w:cs="Arial"/>
        </w:rPr>
        <w:t>.“</w:t>
      </w:r>
    </w:p>
    <w:p w:rsidR="00D73B27" w:rsidRPr="001F43D0" w:rsidRDefault="00B35A1A" w:rsidP="005B1D3C">
      <w:pPr>
        <w:rPr>
          <w:rFonts w:ascii="Arial" w:hAnsi="Arial" w:cs="Arial"/>
        </w:rPr>
      </w:pPr>
      <w:r w:rsidRPr="00BE5A0B">
        <w:rPr>
          <w:rFonts w:ascii="Arial" w:hAnsi="Arial" w:cs="Arial"/>
          <w:b/>
        </w:rPr>
        <w:t>→ Bundesbäuerin Vizepräsidentin ÖKR  Andrea  Schwarzmann:</w:t>
      </w:r>
      <w:r w:rsidRPr="001F43D0">
        <w:rPr>
          <w:rFonts w:ascii="Arial" w:hAnsi="Arial" w:cs="Arial"/>
        </w:rPr>
        <w:t xml:space="preserve"> „</w:t>
      </w:r>
      <w:r w:rsidR="00FB3F7A" w:rsidRPr="00ED72A9">
        <w:rPr>
          <w:rFonts w:ascii="Arial" w:hAnsi="Arial" w:cs="Arial"/>
          <w:i/>
        </w:rPr>
        <w:t>In unserer Gesellschaft wächst das Interesse für gesunde Lebensmittel. Vor allem Familien mit Kindern achten gewissenhaft darauf, was sie der nächsten Generation auftischen. Neben der Qualität rücken Produktionsweise und Herkunft mehr und mehr in den Vordergrund. Das Interesse reicht bis zu den Wurzeln. In diesem Konzert spielt die heimische Landwirtschaft die erste Geige</w:t>
      </w:r>
      <w:r w:rsidR="005B1D3C" w:rsidRPr="00ED72A9">
        <w:rPr>
          <w:rFonts w:ascii="Arial" w:hAnsi="Arial" w:cs="Arial"/>
          <w:i/>
        </w:rPr>
        <w:t>“.</w:t>
      </w:r>
    </w:p>
    <w:p w:rsidR="00F30DCB" w:rsidRPr="00F30DCB" w:rsidRDefault="00D82ABD" w:rsidP="00ED72A9">
      <w:pPr>
        <w:rPr>
          <w:rFonts w:ascii="Arial" w:eastAsia="Times New Roman" w:hAnsi="Arial" w:cs="Arial"/>
          <w:i/>
        </w:rPr>
      </w:pPr>
      <w:r>
        <w:rPr>
          <w:rFonts w:ascii="Arial" w:hAnsi="Arial" w:cs="Arial"/>
          <w:b/>
        </w:rPr>
        <w:t xml:space="preserve">→ Fachlehrerin Nicole </w:t>
      </w:r>
      <w:proofErr w:type="spellStart"/>
      <w:r>
        <w:rPr>
          <w:rFonts w:ascii="Arial" w:hAnsi="Arial" w:cs="Arial"/>
          <w:b/>
        </w:rPr>
        <w:t>Weiss</w:t>
      </w:r>
      <w:bookmarkStart w:id="0" w:name="_GoBack"/>
      <w:bookmarkEnd w:id="0"/>
      <w:r w:rsidR="00B35A1A" w:rsidRPr="00BE5A0B">
        <w:rPr>
          <w:rFonts w:ascii="Arial" w:hAnsi="Arial" w:cs="Arial"/>
          <w:b/>
        </w:rPr>
        <w:t>negger</w:t>
      </w:r>
      <w:proofErr w:type="spellEnd"/>
      <w:r w:rsidR="005B1D3C" w:rsidRPr="00BE5A0B">
        <w:rPr>
          <w:rFonts w:ascii="Arial" w:hAnsi="Arial" w:cs="Arial"/>
          <w:b/>
        </w:rPr>
        <w:t>, Landwirtschaftlichen Fachschule Goldbrunnhof:</w:t>
      </w:r>
      <w:r w:rsidR="005B1D3C" w:rsidRPr="001F43D0">
        <w:rPr>
          <w:rFonts w:ascii="Arial" w:hAnsi="Arial" w:cs="Arial"/>
        </w:rPr>
        <w:t xml:space="preserve"> </w:t>
      </w:r>
      <w:r w:rsidR="005B1D3C" w:rsidRPr="00ED72A9">
        <w:rPr>
          <w:rFonts w:ascii="Arial" w:hAnsi="Arial" w:cs="Arial"/>
          <w:i/>
        </w:rPr>
        <w:t>„</w:t>
      </w:r>
      <w:r w:rsidR="00F30DCB" w:rsidRPr="00ED72A9">
        <w:rPr>
          <w:rFonts w:ascii="Arial" w:eastAsia="Times New Roman" w:hAnsi="Arial" w:cs="Arial"/>
          <w:i/>
        </w:rPr>
        <w:t xml:space="preserve">Unsere Schülerinnen und Schüler verfügen über sehr gute Basics, die sie im weiteren Leben für die Führung eines Haushalts benötigen. Hauswirtschaft 4.0 </w:t>
      </w:r>
      <w:r w:rsidR="00ED72A9">
        <w:rPr>
          <w:rFonts w:ascii="Arial" w:eastAsia="Times New Roman" w:hAnsi="Arial" w:cs="Arial"/>
          <w:i/>
        </w:rPr>
        <w:t>bedeutet</w:t>
      </w:r>
      <w:r w:rsidR="00F30DCB" w:rsidRPr="00ED72A9">
        <w:rPr>
          <w:rFonts w:ascii="Arial" w:eastAsia="Times New Roman" w:hAnsi="Arial" w:cs="Arial"/>
          <w:i/>
        </w:rPr>
        <w:t xml:space="preserve"> mehr Zeit und Energie für Ernährung und Genuss.</w:t>
      </w:r>
      <w:r w:rsidR="00ED72A9">
        <w:rPr>
          <w:rFonts w:ascii="Arial" w:eastAsia="Times New Roman" w:hAnsi="Arial" w:cs="Arial"/>
          <w:i/>
        </w:rPr>
        <w:t xml:space="preserve"> </w:t>
      </w:r>
      <w:r w:rsidR="00F30DCB" w:rsidRPr="00F30DCB">
        <w:rPr>
          <w:rFonts w:ascii="Arial" w:eastAsia="Times New Roman" w:hAnsi="Arial" w:cs="Arial"/>
          <w:i/>
        </w:rPr>
        <w:t>Mir persönlich gefällt es, wenn Schülerinnen und Schülern selbst auffällt, dass in ihrem morgendlichen Frühstück im Winter rote geschmacklose Erdbeeren, Ananas und Co. nichts verloren haben.</w:t>
      </w:r>
      <w:r w:rsidR="00ED72A9">
        <w:rPr>
          <w:rFonts w:ascii="Arial" w:eastAsia="Times New Roman" w:hAnsi="Arial" w:cs="Arial"/>
          <w:i/>
        </w:rPr>
        <w:t>“</w:t>
      </w:r>
    </w:p>
    <w:p w:rsidR="00B35A1A" w:rsidRPr="001F43D0" w:rsidRDefault="00B35A1A" w:rsidP="00390355">
      <w:pPr>
        <w:spacing w:before="100" w:beforeAutospacing="1" w:after="100" w:afterAutospacing="1" w:line="240" w:lineRule="auto"/>
        <w:outlineLvl w:val="1"/>
        <w:rPr>
          <w:rFonts w:ascii="Arial" w:hAnsi="Arial" w:cs="Arial"/>
        </w:rPr>
      </w:pPr>
    </w:p>
    <w:p w:rsidR="00D73B27" w:rsidRPr="001F43D0" w:rsidRDefault="00D73B27" w:rsidP="00390355">
      <w:pPr>
        <w:spacing w:before="100" w:beforeAutospacing="1" w:after="100" w:afterAutospacing="1" w:line="240" w:lineRule="auto"/>
        <w:outlineLvl w:val="1"/>
        <w:rPr>
          <w:rFonts w:ascii="Arial" w:hAnsi="Arial" w:cs="Arial"/>
        </w:rPr>
      </w:pPr>
      <w:r w:rsidRPr="001F43D0">
        <w:rPr>
          <w:rFonts w:ascii="Arial" w:hAnsi="Arial" w:cs="Arial"/>
          <w:b/>
        </w:rPr>
        <w:t>Kontakt:</w:t>
      </w:r>
      <w:r w:rsidRPr="001F43D0">
        <w:rPr>
          <w:rFonts w:ascii="Arial" w:hAnsi="Arial" w:cs="Arial"/>
        </w:rPr>
        <w:br/>
        <w:t xml:space="preserve">Vizerektorin </w:t>
      </w:r>
      <w:proofErr w:type="spellStart"/>
      <w:r w:rsidRPr="001F43D0">
        <w:rPr>
          <w:rFonts w:ascii="Arial" w:hAnsi="Arial" w:cs="Arial"/>
        </w:rPr>
        <w:t>DI</w:t>
      </w:r>
      <w:r w:rsidRPr="001F43D0">
        <w:rPr>
          <w:rFonts w:ascii="Arial" w:hAnsi="Arial" w:cs="Arial"/>
          <w:vertAlign w:val="superscript"/>
        </w:rPr>
        <w:t>in</w:t>
      </w:r>
      <w:proofErr w:type="spellEnd"/>
      <w:r w:rsidRPr="001F43D0">
        <w:rPr>
          <w:rFonts w:ascii="Arial" w:hAnsi="Arial" w:cs="Arial"/>
          <w:vertAlign w:val="superscript"/>
        </w:rPr>
        <w:t xml:space="preserve"> </w:t>
      </w:r>
      <w:r w:rsidRPr="001F43D0">
        <w:rPr>
          <w:rFonts w:ascii="Arial" w:hAnsi="Arial" w:cs="Arial"/>
        </w:rPr>
        <w:t>Elisabeth Hainfellner</w:t>
      </w:r>
      <w:r w:rsidRPr="001F43D0">
        <w:rPr>
          <w:rFonts w:ascii="Arial" w:hAnsi="Arial" w:cs="Arial"/>
        </w:rPr>
        <w:br/>
        <w:t xml:space="preserve">Hochschule für Agrar- und Umweltpädagogik </w:t>
      </w:r>
      <w:r w:rsidRPr="001F43D0">
        <w:rPr>
          <w:rFonts w:ascii="Arial" w:hAnsi="Arial" w:cs="Arial"/>
        </w:rPr>
        <w:br/>
      </w:r>
      <w:proofErr w:type="spellStart"/>
      <w:r w:rsidRPr="001F43D0">
        <w:rPr>
          <w:rFonts w:ascii="Arial" w:hAnsi="Arial" w:cs="Arial"/>
        </w:rPr>
        <w:t>Angermayergasse</w:t>
      </w:r>
      <w:proofErr w:type="spellEnd"/>
      <w:r w:rsidRPr="001F43D0">
        <w:rPr>
          <w:rFonts w:ascii="Arial" w:hAnsi="Arial" w:cs="Arial"/>
        </w:rPr>
        <w:t xml:space="preserve"> 1</w:t>
      </w:r>
    </w:p>
    <w:p w:rsidR="00D73B27" w:rsidRPr="001F43D0" w:rsidRDefault="00D73B27" w:rsidP="00390355">
      <w:pPr>
        <w:spacing w:before="100" w:beforeAutospacing="1" w:after="100" w:afterAutospacing="1" w:line="240" w:lineRule="auto"/>
        <w:outlineLvl w:val="1"/>
        <w:rPr>
          <w:rFonts w:ascii="Arial" w:hAnsi="Arial" w:cs="Arial"/>
        </w:rPr>
      </w:pPr>
      <w:r w:rsidRPr="001F43D0">
        <w:rPr>
          <w:rFonts w:ascii="Arial" w:hAnsi="Arial" w:cs="Arial"/>
        </w:rPr>
        <w:t>1130 Wien</w:t>
      </w:r>
      <w:r w:rsidRPr="001F43D0">
        <w:rPr>
          <w:rFonts w:ascii="Arial" w:hAnsi="Arial" w:cs="Arial"/>
        </w:rPr>
        <w:br/>
        <w:t>Telefon: 01/877 22 66 DW 6216 – 22</w:t>
      </w:r>
      <w:r w:rsidRPr="001F43D0">
        <w:rPr>
          <w:rFonts w:ascii="Arial" w:hAnsi="Arial" w:cs="Arial"/>
        </w:rPr>
        <w:br/>
        <w:t xml:space="preserve">Email: </w:t>
      </w:r>
      <w:hyperlink r:id="rId6" w:history="1">
        <w:r w:rsidRPr="001F43D0">
          <w:rPr>
            <w:rStyle w:val="Hyperlink"/>
            <w:rFonts w:ascii="Arial" w:hAnsi="Arial" w:cs="Arial"/>
          </w:rPr>
          <w:t>info@agrarumweltpaedagogik.ac.at</w:t>
        </w:r>
      </w:hyperlink>
    </w:p>
    <w:p w:rsidR="00D73B27" w:rsidRPr="001F43D0" w:rsidRDefault="00D82ABD" w:rsidP="00390355">
      <w:pPr>
        <w:spacing w:before="100" w:beforeAutospacing="1" w:after="100" w:afterAutospacing="1" w:line="240" w:lineRule="auto"/>
        <w:outlineLvl w:val="1"/>
        <w:rPr>
          <w:rStyle w:val="Hyperlink"/>
          <w:rFonts w:ascii="Arial" w:hAnsi="Arial" w:cs="Arial"/>
        </w:rPr>
      </w:pPr>
      <w:hyperlink r:id="rId7" w:history="1">
        <w:r w:rsidR="00D73B27" w:rsidRPr="001F43D0">
          <w:rPr>
            <w:rStyle w:val="Hyperlink"/>
            <w:rFonts w:ascii="Arial" w:hAnsi="Arial" w:cs="Arial"/>
          </w:rPr>
          <w:t>www.agrarumweltpaedagogik.ac.at</w:t>
        </w:r>
      </w:hyperlink>
      <w:r w:rsidR="006B0251" w:rsidRPr="001F43D0">
        <w:rPr>
          <w:rFonts w:ascii="Arial" w:hAnsi="Arial" w:cs="Arial"/>
        </w:rPr>
        <w:br/>
      </w:r>
      <w:hyperlink r:id="rId8" w:history="1">
        <w:r w:rsidR="00D73B27" w:rsidRPr="001F43D0">
          <w:rPr>
            <w:rStyle w:val="Hyperlink"/>
            <w:rFonts w:ascii="Arial" w:hAnsi="Arial" w:cs="Arial"/>
          </w:rPr>
          <w:t>https://www.facebook.com/Hochschule1130/</w:t>
        </w:r>
      </w:hyperlink>
    </w:p>
    <w:p w:rsidR="00CB5242" w:rsidRPr="001F43D0" w:rsidRDefault="00CB5242" w:rsidP="00390355">
      <w:pPr>
        <w:spacing w:before="100" w:beforeAutospacing="1" w:after="100" w:afterAutospacing="1" w:line="240" w:lineRule="auto"/>
        <w:outlineLvl w:val="1"/>
        <w:rPr>
          <w:rFonts w:ascii="Arial" w:hAnsi="Arial" w:cs="Arial"/>
        </w:rPr>
      </w:pPr>
      <w:r w:rsidRPr="001F43D0">
        <w:rPr>
          <w:rFonts w:ascii="Arial" w:hAnsi="Arial" w:cs="Arial"/>
          <w:noProof/>
          <w:color w:val="5C5C5B"/>
          <w:lang w:eastAsia="de-AT"/>
        </w:rPr>
        <w:drawing>
          <wp:inline distT="0" distB="0" distL="0" distR="0" wp14:anchorId="30851826" wp14:editId="7CFC4297">
            <wp:extent cx="3238500" cy="1038225"/>
            <wp:effectExtent l="0" t="0" r="0" b="9525"/>
            <wp:docPr id="2" name="Grafik 2" descr="cid:image001.jpg@01D20DD5.0F7D4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id:image001.jpg@01D20DD5.0F7D49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0" cy="1038225"/>
                    </a:xfrm>
                    <a:prstGeom prst="rect">
                      <a:avLst/>
                    </a:prstGeom>
                    <a:noFill/>
                    <a:ln>
                      <a:noFill/>
                    </a:ln>
                  </pic:spPr>
                </pic:pic>
              </a:graphicData>
            </a:graphic>
          </wp:inline>
        </w:drawing>
      </w:r>
    </w:p>
    <w:p w:rsidR="007C0EE5" w:rsidRPr="001F43D0" w:rsidRDefault="00D82ABD" w:rsidP="00EE475E">
      <w:pPr>
        <w:spacing w:before="100" w:beforeAutospacing="1" w:after="100" w:afterAutospacing="1" w:line="240" w:lineRule="auto"/>
        <w:rPr>
          <w:rFonts w:ascii="Arial" w:eastAsia="Times New Roman" w:hAnsi="Arial" w:cs="Arial"/>
          <w:lang w:eastAsia="de-AT"/>
        </w:rPr>
      </w:pPr>
    </w:p>
    <w:sectPr w:rsidR="007C0EE5" w:rsidRPr="001F43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6EF1"/>
    <w:multiLevelType w:val="hybridMultilevel"/>
    <w:tmpl w:val="D794E38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1D3E16AC"/>
    <w:multiLevelType w:val="hybridMultilevel"/>
    <w:tmpl w:val="65226342"/>
    <w:lvl w:ilvl="0" w:tplc="1A8CE50A">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574E0A6F"/>
    <w:multiLevelType w:val="multilevel"/>
    <w:tmpl w:val="D83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B7A9C"/>
    <w:multiLevelType w:val="multilevel"/>
    <w:tmpl w:val="16144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55"/>
    <w:rsid w:val="000B588A"/>
    <w:rsid w:val="000E2AD9"/>
    <w:rsid w:val="001F43D0"/>
    <w:rsid w:val="002D15A7"/>
    <w:rsid w:val="00390355"/>
    <w:rsid w:val="003E49C8"/>
    <w:rsid w:val="004967DE"/>
    <w:rsid w:val="004E1EC6"/>
    <w:rsid w:val="00521B8A"/>
    <w:rsid w:val="005A5D87"/>
    <w:rsid w:val="005B1D3C"/>
    <w:rsid w:val="006B0251"/>
    <w:rsid w:val="009061DD"/>
    <w:rsid w:val="00B20710"/>
    <w:rsid w:val="00B35A1A"/>
    <w:rsid w:val="00B65DAF"/>
    <w:rsid w:val="00BA52D8"/>
    <w:rsid w:val="00BE5A0B"/>
    <w:rsid w:val="00C45DBB"/>
    <w:rsid w:val="00CB5242"/>
    <w:rsid w:val="00D73B27"/>
    <w:rsid w:val="00D82ABD"/>
    <w:rsid w:val="00ED72A9"/>
    <w:rsid w:val="00EE475E"/>
    <w:rsid w:val="00F0709F"/>
    <w:rsid w:val="00F30DCB"/>
    <w:rsid w:val="00F57F4B"/>
    <w:rsid w:val="00FB3F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58F3F-B61A-4069-96C1-1BC1E43C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90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390355"/>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4">
    <w:name w:val="heading 4"/>
    <w:basedOn w:val="Standard"/>
    <w:next w:val="Standard"/>
    <w:link w:val="berschrift4Zchn"/>
    <w:uiPriority w:val="9"/>
    <w:unhideWhenUsed/>
    <w:qFormat/>
    <w:rsid w:val="00B35A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0355"/>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390355"/>
    <w:rPr>
      <w:rFonts w:ascii="Times New Roman" w:eastAsia="Times New Roman" w:hAnsi="Times New Roman" w:cs="Times New Roman"/>
      <w:b/>
      <w:bCs/>
      <w:sz w:val="36"/>
      <w:szCs w:val="36"/>
      <w:lang w:eastAsia="de-AT"/>
    </w:rPr>
  </w:style>
  <w:style w:type="character" w:customStyle="1" w:styleId="text">
    <w:name w:val="text"/>
    <w:basedOn w:val="Absatz-Standardschriftart"/>
    <w:rsid w:val="00390355"/>
  </w:style>
  <w:style w:type="paragraph" w:styleId="StandardWeb">
    <w:name w:val="Normal (Web)"/>
    <w:basedOn w:val="Standard"/>
    <w:uiPriority w:val="99"/>
    <w:semiHidden/>
    <w:unhideWhenUsed/>
    <w:rsid w:val="00390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390355"/>
    <w:rPr>
      <w:color w:val="0000FF"/>
      <w:u w:val="single"/>
    </w:rPr>
  </w:style>
  <w:style w:type="character" w:styleId="Fett">
    <w:name w:val="Strong"/>
    <w:basedOn w:val="Absatz-Standardschriftart"/>
    <w:uiPriority w:val="22"/>
    <w:qFormat/>
    <w:rsid w:val="00390355"/>
    <w:rPr>
      <w:b/>
      <w:bCs/>
    </w:rPr>
  </w:style>
  <w:style w:type="paragraph" w:styleId="Listenabsatz">
    <w:name w:val="List Paragraph"/>
    <w:basedOn w:val="Standard"/>
    <w:uiPriority w:val="34"/>
    <w:qFormat/>
    <w:rsid w:val="004967DE"/>
    <w:pPr>
      <w:spacing w:after="0" w:line="240" w:lineRule="auto"/>
      <w:ind w:left="720"/>
    </w:pPr>
    <w:rPr>
      <w:rFonts w:ascii="Calibri" w:hAnsi="Calibri" w:cs="Times New Roman"/>
    </w:rPr>
  </w:style>
  <w:style w:type="character" w:customStyle="1" w:styleId="berschrift4Zchn">
    <w:name w:val="Überschrift 4 Zchn"/>
    <w:basedOn w:val="Absatz-Standardschriftart"/>
    <w:link w:val="berschrift4"/>
    <w:uiPriority w:val="9"/>
    <w:rsid w:val="00B35A1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270">
      <w:bodyDiv w:val="1"/>
      <w:marLeft w:val="0"/>
      <w:marRight w:val="0"/>
      <w:marTop w:val="0"/>
      <w:marBottom w:val="0"/>
      <w:divBdr>
        <w:top w:val="none" w:sz="0" w:space="0" w:color="auto"/>
        <w:left w:val="none" w:sz="0" w:space="0" w:color="auto"/>
        <w:bottom w:val="none" w:sz="0" w:space="0" w:color="auto"/>
        <w:right w:val="none" w:sz="0" w:space="0" w:color="auto"/>
      </w:divBdr>
    </w:div>
    <w:div w:id="776828261">
      <w:bodyDiv w:val="1"/>
      <w:marLeft w:val="0"/>
      <w:marRight w:val="0"/>
      <w:marTop w:val="0"/>
      <w:marBottom w:val="0"/>
      <w:divBdr>
        <w:top w:val="none" w:sz="0" w:space="0" w:color="auto"/>
        <w:left w:val="none" w:sz="0" w:space="0" w:color="auto"/>
        <w:bottom w:val="none" w:sz="0" w:space="0" w:color="auto"/>
        <w:right w:val="none" w:sz="0" w:space="0" w:color="auto"/>
      </w:divBdr>
    </w:div>
    <w:div w:id="815025464">
      <w:bodyDiv w:val="1"/>
      <w:marLeft w:val="0"/>
      <w:marRight w:val="0"/>
      <w:marTop w:val="0"/>
      <w:marBottom w:val="0"/>
      <w:divBdr>
        <w:top w:val="none" w:sz="0" w:space="0" w:color="auto"/>
        <w:left w:val="none" w:sz="0" w:space="0" w:color="auto"/>
        <w:bottom w:val="none" w:sz="0" w:space="0" w:color="auto"/>
        <w:right w:val="none" w:sz="0" w:space="0" w:color="auto"/>
      </w:divBdr>
    </w:div>
    <w:div w:id="816847905">
      <w:bodyDiv w:val="1"/>
      <w:marLeft w:val="0"/>
      <w:marRight w:val="0"/>
      <w:marTop w:val="0"/>
      <w:marBottom w:val="0"/>
      <w:divBdr>
        <w:top w:val="none" w:sz="0" w:space="0" w:color="auto"/>
        <w:left w:val="none" w:sz="0" w:space="0" w:color="auto"/>
        <w:bottom w:val="none" w:sz="0" w:space="0" w:color="auto"/>
        <w:right w:val="none" w:sz="0" w:space="0" w:color="auto"/>
      </w:divBdr>
    </w:div>
    <w:div w:id="1013725335">
      <w:bodyDiv w:val="1"/>
      <w:marLeft w:val="0"/>
      <w:marRight w:val="0"/>
      <w:marTop w:val="0"/>
      <w:marBottom w:val="0"/>
      <w:divBdr>
        <w:top w:val="none" w:sz="0" w:space="0" w:color="auto"/>
        <w:left w:val="none" w:sz="0" w:space="0" w:color="auto"/>
        <w:bottom w:val="none" w:sz="0" w:space="0" w:color="auto"/>
        <w:right w:val="none" w:sz="0" w:space="0" w:color="auto"/>
      </w:divBdr>
    </w:div>
    <w:div w:id="1183394886">
      <w:bodyDiv w:val="1"/>
      <w:marLeft w:val="0"/>
      <w:marRight w:val="0"/>
      <w:marTop w:val="0"/>
      <w:marBottom w:val="0"/>
      <w:divBdr>
        <w:top w:val="none" w:sz="0" w:space="0" w:color="auto"/>
        <w:left w:val="none" w:sz="0" w:space="0" w:color="auto"/>
        <w:bottom w:val="none" w:sz="0" w:space="0" w:color="auto"/>
        <w:right w:val="none" w:sz="0" w:space="0" w:color="auto"/>
      </w:divBdr>
    </w:div>
    <w:div w:id="1376082751">
      <w:bodyDiv w:val="1"/>
      <w:marLeft w:val="0"/>
      <w:marRight w:val="0"/>
      <w:marTop w:val="0"/>
      <w:marBottom w:val="0"/>
      <w:divBdr>
        <w:top w:val="none" w:sz="0" w:space="0" w:color="auto"/>
        <w:left w:val="none" w:sz="0" w:space="0" w:color="auto"/>
        <w:bottom w:val="none" w:sz="0" w:space="0" w:color="auto"/>
        <w:right w:val="none" w:sz="0" w:space="0" w:color="auto"/>
      </w:divBdr>
    </w:div>
    <w:div w:id="1496796451">
      <w:bodyDiv w:val="1"/>
      <w:marLeft w:val="0"/>
      <w:marRight w:val="0"/>
      <w:marTop w:val="0"/>
      <w:marBottom w:val="0"/>
      <w:divBdr>
        <w:top w:val="none" w:sz="0" w:space="0" w:color="auto"/>
        <w:left w:val="none" w:sz="0" w:space="0" w:color="auto"/>
        <w:bottom w:val="none" w:sz="0" w:space="0" w:color="auto"/>
        <w:right w:val="none" w:sz="0" w:space="0" w:color="auto"/>
      </w:divBdr>
    </w:div>
    <w:div w:id="1506899009">
      <w:bodyDiv w:val="1"/>
      <w:marLeft w:val="0"/>
      <w:marRight w:val="0"/>
      <w:marTop w:val="0"/>
      <w:marBottom w:val="0"/>
      <w:divBdr>
        <w:top w:val="none" w:sz="0" w:space="0" w:color="auto"/>
        <w:left w:val="none" w:sz="0" w:space="0" w:color="auto"/>
        <w:bottom w:val="none" w:sz="0" w:space="0" w:color="auto"/>
        <w:right w:val="none" w:sz="0" w:space="0" w:color="auto"/>
      </w:divBdr>
    </w:div>
    <w:div w:id="1520461020">
      <w:bodyDiv w:val="1"/>
      <w:marLeft w:val="0"/>
      <w:marRight w:val="0"/>
      <w:marTop w:val="0"/>
      <w:marBottom w:val="0"/>
      <w:divBdr>
        <w:top w:val="none" w:sz="0" w:space="0" w:color="auto"/>
        <w:left w:val="none" w:sz="0" w:space="0" w:color="auto"/>
        <w:bottom w:val="none" w:sz="0" w:space="0" w:color="auto"/>
        <w:right w:val="none" w:sz="0" w:space="0" w:color="auto"/>
      </w:divBdr>
      <w:divsChild>
        <w:div w:id="2005162606">
          <w:marLeft w:val="0"/>
          <w:marRight w:val="0"/>
          <w:marTop w:val="0"/>
          <w:marBottom w:val="0"/>
          <w:divBdr>
            <w:top w:val="none" w:sz="0" w:space="0" w:color="auto"/>
            <w:left w:val="none" w:sz="0" w:space="0" w:color="auto"/>
            <w:bottom w:val="none" w:sz="0" w:space="0" w:color="auto"/>
            <w:right w:val="none" w:sz="0" w:space="0" w:color="auto"/>
          </w:divBdr>
        </w:div>
      </w:divsChild>
    </w:div>
    <w:div w:id="1550340071">
      <w:bodyDiv w:val="1"/>
      <w:marLeft w:val="0"/>
      <w:marRight w:val="0"/>
      <w:marTop w:val="0"/>
      <w:marBottom w:val="0"/>
      <w:divBdr>
        <w:top w:val="none" w:sz="0" w:space="0" w:color="auto"/>
        <w:left w:val="none" w:sz="0" w:space="0" w:color="auto"/>
        <w:bottom w:val="none" w:sz="0" w:space="0" w:color="auto"/>
        <w:right w:val="none" w:sz="0" w:space="0" w:color="auto"/>
      </w:divBdr>
    </w:div>
    <w:div w:id="16205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ochschule1130/" TargetMode="External"/><Relationship Id="rId3" Type="http://schemas.openxmlformats.org/officeDocument/2006/relationships/settings" Target="settings.xml"/><Relationship Id="rId7" Type="http://schemas.openxmlformats.org/officeDocument/2006/relationships/hyperlink" Target="http://www.agrarumweltpaedagogik.a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grarumweltpaedagogik.ac.at"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cid:image001.jpg@01D3727A.22A2FD8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3474</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für Agrar- und Umweltpädagogik</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raphaela.kitzmantel</dc:creator>
  <cp:keywords/>
  <dc:description/>
  <cp:lastModifiedBy>raphaela.kitzmantel</cp:lastModifiedBy>
  <cp:revision>2</cp:revision>
  <dcterms:created xsi:type="dcterms:W3CDTF">2019-03-05T09:04:00Z</dcterms:created>
  <dcterms:modified xsi:type="dcterms:W3CDTF">2019-03-05T09:04:00Z</dcterms:modified>
</cp:coreProperties>
</file>